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00467E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7pt;width:576.2pt;height:0;z-index:251658240" o:connectortype="straight" strokeweight="3pt"/>
        </w:pict>
      </w:r>
      <w:r w:rsidR="0003672E">
        <w:t xml:space="preserve">   </w: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01(0</w:t>
      </w:r>
      <w:r w:rsidR="006D7F73">
        <w:rPr>
          <w:b/>
          <w:sz w:val="18"/>
        </w:rPr>
        <w:t>9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3C6ABC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66339A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66339A" w:rsidRPr="008F3A30" w:rsidRDefault="0066339A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646E99" w:rsidRDefault="00646E99" w:rsidP="00646E9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66339A" w:rsidRDefault="0066339A" w:rsidP="00646E9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66339A" w:rsidRDefault="001B3E4B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52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66339A" w:rsidRPr="00C81A05" w:rsidRDefault="0066339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</w:t>
            </w:r>
            <w:r w:rsidR="0080664F">
              <w:rPr>
                <w:rFonts w:ascii="Century Gothic" w:hAnsi="Century Gothic"/>
                <w:sz w:val="18"/>
                <w:szCs w:val="18"/>
              </w:rPr>
              <w:t>0</w:t>
            </w:r>
            <w:r>
              <w:rPr>
                <w:rFonts w:ascii="Century Gothic" w:hAnsi="Century Gothic"/>
                <w:sz w:val="18"/>
                <w:szCs w:val="18"/>
              </w:rPr>
              <w:t xml:space="preserve">Cft 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66339A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8651/-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66339A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646E99" w:rsidRDefault="00646E99" w:rsidP="00646E9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</w:t>
            </w:r>
            <w:r w:rsidR="005C1F76">
              <w:rPr>
                <w:rFonts w:ascii="Century Gothic" w:hAnsi="Century Gothic"/>
                <w:sz w:val="18"/>
                <w:szCs w:val="18"/>
              </w:rPr>
              <w:t xml:space="preserve">reinforcement separting reinforced cement form concrete cleaning and straightening the same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66339A" w:rsidRDefault="0066339A" w:rsidP="00646E9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6339A" w:rsidRDefault="001B3E4B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70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0/Cft </w:t>
            </w:r>
          </w:p>
        </w:tc>
        <w:tc>
          <w:tcPr>
            <w:tcW w:w="1354" w:type="dxa"/>
          </w:tcPr>
          <w:p w:rsidR="0066339A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5445</w:t>
            </w:r>
          </w:p>
        </w:tc>
        <w:tc>
          <w:tcPr>
            <w:tcW w:w="3060" w:type="dxa"/>
          </w:tcPr>
          <w:p w:rsidR="0066339A" w:rsidRPr="00C81A05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Thousand Four Hundred &amp; Forty Five Only </w:t>
            </w:r>
          </w:p>
        </w:tc>
        <w:tc>
          <w:tcPr>
            <w:tcW w:w="819" w:type="dxa"/>
          </w:tcPr>
          <w:p w:rsidR="0066339A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Cft </w:t>
            </w:r>
          </w:p>
        </w:tc>
        <w:tc>
          <w:tcPr>
            <w:tcW w:w="1089" w:type="dxa"/>
          </w:tcPr>
          <w:p w:rsidR="0066339A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38115/-</w:t>
            </w:r>
          </w:p>
        </w:tc>
      </w:tr>
      <w:tr w:rsidR="0059114F" w:rsidTr="008F3A30">
        <w:tc>
          <w:tcPr>
            <w:tcW w:w="686" w:type="dxa"/>
          </w:tcPr>
          <w:p w:rsidR="0059114F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Erection or removal centering for Rcc or CC Plain plain work deador wood 2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  <w:vertAlign w:val="superscript"/>
              </w:rPr>
              <w:t>nd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class.</w:t>
            </w:r>
          </w:p>
          <w:p w:rsid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9114F" w:rsidRDefault="001B3E4B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1800/Sft </w:t>
            </w:r>
          </w:p>
        </w:tc>
        <w:tc>
          <w:tcPr>
            <w:tcW w:w="1354" w:type="dxa"/>
          </w:tcPr>
          <w:p w:rsidR="0059114F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3127.41</w:t>
            </w:r>
          </w:p>
        </w:tc>
        <w:tc>
          <w:tcPr>
            <w:tcW w:w="3060" w:type="dxa"/>
          </w:tcPr>
          <w:p w:rsidR="0059114F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One Hundred Twenty Seven &amp; Forty One Paisa Only </w:t>
            </w:r>
          </w:p>
        </w:tc>
        <w:tc>
          <w:tcPr>
            <w:tcW w:w="819" w:type="dxa"/>
          </w:tcPr>
          <w:p w:rsidR="0059114F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%Sft </w:t>
            </w:r>
          </w:p>
        </w:tc>
        <w:tc>
          <w:tcPr>
            <w:tcW w:w="1089" w:type="dxa"/>
          </w:tcPr>
          <w:p w:rsidR="0059114F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56293/-</w:t>
            </w:r>
          </w:p>
        </w:tc>
      </w:tr>
      <w:tr w:rsidR="0059114F" w:rsidTr="008F3A30">
        <w:tc>
          <w:tcPr>
            <w:tcW w:w="686" w:type="dxa"/>
          </w:tcPr>
          <w:p w:rsidR="0059114F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P/L 1:2:4 cc situ i/</w:t>
            </w:r>
            <w:r w:rsidRPr="0059114F">
              <w:rPr>
                <w:rFonts w:ascii="Century Gothic" w:hAnsi="Century Gothic"/>
                <w:sz w:val="18"/>
                <w:szCs w:val="18"/>
              </w:rPr>
              <w:t xml:space="preserve">c placing compacting finishing 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curing i/c screening washing stone aggregate with out shuttering etc.</w:t>
            </w:r>
          </w:p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9114F" w:rsidRDefault="001B3E4B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900/Cft </w:t>
            </w:r>
          </w:p>
        </w:tc>
        <w:tc>
          <w:tcPr>
            <w:tcW w:w="1354" w:type="dxa"/>
          </w:tcPr>
          <w:p w:rsidR="0059114F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14429.25</w:t>
            </w:r>
          </w:p>
        </w:tc>
        <w:tc>
          <w:tcPr>
            <w:tcW w:w="3060" w:type="dxa"/>
          </w:tcPr>
          <w:p w:rsidR="0059114F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Fourteen Thousand Four Hundred Twenty Nine &amp; Twenty Five Paisa Only </w:t>
            </w:r>
          </w:p>
        </w:tc>
        <w:tc>
          <w:tcPr>
            <w:tcW w:w="819" w:type="dxa"/>
          </w:tcPr>
          <w:p w:rsidR="0059114F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9" w:type="dxa"/>
          </w:tcPr>
          <w:p w:rsidR="0059114F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129863/-</w:t>
            </w:r>
          </w:p>
        </w:tc>
      </w:tr>
      <w:tr w:rsidR="0059114F" w:rsidTr="008F3A30">
        <w:tc>
          <w:tcPr>
            <w:tcW w:w="686" w:type="dxa"/>
          </w:tcPr>
          <w:p w:rsidR="0059114F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P/L Rcc work i/c all labour ma</w:t>
            </w:r>
            <w:r w:rsidRPr="0059114F">
              <w:rPr>
                <w:rFonts w:ascii="Century Gothic" w:hAnsi="Century Gothic"/>
                <w:sz w:val="18"/>
                <w:szCs w:val="18"/>
              </w:rPr>
              <w:t xml:space="preserve">terials the cost of reinf: 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its labour bending which will be a paid separately i/c all kind form moulds lifting shuttering washing finishing single Rcc work roof slab beams lintel columns other structural members laid in situ or pre cost in position in all respect.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ab/>
            </w:r>
          </w:p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9114F" w:rsidRDefault="001B3E4B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1400/Cft </w:t>
            </w:r>
          </w:p>
        </w:tc>
        <w:tc>
          <w:tcPr>
            <w:tcW w:w="1354" w:type="dxa"/>
          </w:tcPr>
          <w:p w:rsidR="0059114F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337</w:t>
            </w:r>
          </w:p>
        </w:tc>
        <w:tc>
          <w:tcPr>
            <w:tcW w:w="3060" w:type="dxa"/>
          </w:tcPr>
          <w:p w:rsidR="0059114F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Hundred &amp; Thirty Seven Only </w:t>
            </w:r>
          </w:p>
        </w:tc>
        <w:tc>
          <w:tcPr>
            <w:tcW w:w="819" w:type="dxa"/>
          </w:tcPr>
          <w:p w:rsidR="0059114F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089" w:type="dxa"/>
          </w:tcPr>
          <w:p w:rsidR="0059114F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471800/-</w:t>
            </w:r>
          </w:p>
        </w:tc>
      </w:tr>
      <w:tr w:rsidR="0059114F" w:rsidTr="008F3A30">
        <w:tc>
          <w:tcPr>
            <w:tcW w:w="686" w:type="dxa"/>
          </w:tcPr>
          <w:p w:rsidR="0059114F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>Fabrication of mild steel</w:t>
            </w:r>
            <w:r w:rsidRPr="0059114F">
              <w:rPr>
                <w:rFonts w:ascii="Century Gothic" w:hAnsi="Century Gothic"/>
                <w:sz w:val="18"/>
                <w:szCs w:val="18"/>
              </w:rPr>
              <w:t xml:space="preserve"> reinforcement cement concrete </w:t>
            </w:r>
            <w:r w:rsidRPr="0059114F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i/c cutting binding laying iin position making joints and fastening i/c cost of bending wire also i.c removal rust from bars.  </w:t>
            </w:r>
          </w:p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1B3E4B" w:rsidRDefault="001B3E4B" w:rsidP="001B3E4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37.5/Cwt </w:t>
            </w:r>
          </w:p>
        </w:tc>
        <w:tc>
          <w:tcPr>
            <w:tcW w:w="1354" w:type="dxa"/>
          </w:tcPr>
          <w:p w:rsidR="0059114F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4820.20</w:t>
            </w:r>
          </w:p>
          <w:p w:rsidR="0059114F" w:rsidRDefault="005911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60" w:type="dxa"/>
          </w:tcPr>
          <w:p w:rsidR="0059114F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 Thousand Eight Hundred Twenty &amp; Twenty Paisa Only </w:t>
            </w:r>
          </w:p>
        </w:tc>
        <w:tc>
          <w:tcPr>
            <w:tcW w:w="819" w:type="dxa"/>
          </w:tcPr>
          <w:p w:rsidR="0059114F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089" w:type="dxa"/>
          </w:tcPr>
          <w:p w:rsidR="0059114F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180757/-</w:t>
            </w:r>
          </w:p>
        </w:tc>
      </w:tr>
      <w:tr w:rsidR="0059114F" w:rsidTr="008F3A30">
        <w:tc>
          <w:tcPr>
            <w:tcW w:w="686" w:type="dxa"/>
          </w:tcPr>
          <w:p w:rsidR="0059114F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426" w:type="dxa"/>
          </w:tcPr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hAnsi="Century Gothic"/>
                <w:sz w:val="18"/>
                <w:szCs w:val="18"/>
              </w:rPr>
              <w:t xml:space="preserve">Dismantling cc plain 1:4:8 </w:t>
            </w:r>
          </w:p>
          <w:p w:rsidR="0059114F" w:rsidRPr="0059114F" w:rsidRDefault="0059114F" w:rsidP="0059114F">
            <w:pPr>
              <w:rPr>
                <w:rFonts w:ascii="Century Gothic" w:hAnsi="Century Gothic"/>
                <w:sz w:val="18"/>
                <w:szCs w:val="18"/>
              </w:rPr>
            </w:pPr>
            <w:r w:rsidRPr="0059114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8" w:type="dxa"/>
          </w:tcPr>
          <w:p w:rsidR="0059114F" w:rsidRDefault="001B3E4B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594/Cft </w:t>
            </w:r>
          </w:p>
        </w:tc>
        <w:tc>
          <w:tcPr>
            <w:tcW w:w="1354" w:type="dxa"/>
          </w:tcPr>
          <w:p w:rsidR="0059114F" w:rsidRDefault="00517A6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59114F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Six Hundred Sixty Three &amp; Seventy Five Paisa Only </w:t>
            </w:r>
          </w:p>
          <w:p w:rsidR="00521F6D" w:rsidRDefault="00521F6D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9" w:type="dxa"/>
          </w:tcPr>
          <w:p w:rsidR="0059114F" w:rsidRDefault="0080664F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9" w:type="dxa"/>
          </w:tcPr>
          <w:p w:rsidR="0059114F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9883/-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426" w:type="dxa"/>
          </w:tcPr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6339A" w:rsidRDefault="001B3E4B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594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60" w:type="dxa"/>
          </w:tcPr>
          <w:p w:rsidR="0066339A" w:rsidRPr="00C81A05" w:rsidRDefault="0066339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19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9" w:type="dxa"/>
          </w:tcPr>
          <w:p w:rsidR="0066339A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55932/-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967C29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426" w:type="dxa"/>
          </w:tcPr>
          <w:p w:rsidR="0066339A" w:rsidRPr="00451CE9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8" w:type="dxa"/>
          </w:tcPr>
          <w:p w:rsidR="0066339A" w:rsidRPr="00913331" w:rsidRDefault="001B3E4B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18</w:t>
            </w:r>
            <w:r w:rsidR="0066339A">
              <w:rPr>
                <w:rFonts w:ascii="Century Gothic" w:hAnsi="Century Gothic"/>
                <w:sz w:val="18"/>
                <w:szCs w:val="18"/>
              </w:rPr>
              <w:t>00</w:t>
            </w:r>
            <w:r w:rsidR="0066339A"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54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60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19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9" w:type="dxa"/>
          </w:tcPr>
          <w:p w:rsidR="0066339A" w:rsidRPr="001705F4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58959/-</w:t>
            </w:r>
          </w:p>
        </w:tc>
      </w:tr>
    </w:tbl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DF08F3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F44BD5" w:rsidRPr="001705F4" w:rsidTr="00DF08F3">
        <w:tc>
          <w:tcPr>
            <w:tcW w:w="681" w:type="dxa"/>
            <w:tcBorders>
              <w:top w:val="thinThickSmallGap" w:sz="24" w:space="0" w:color="auto"/>
            </w:tcBorders>
          </w:tcPr>
          <w:p w:rsidR="00F44BD5" w:rsidRPr="008F3A30" w:rsidRDefault="00967C2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F44BD5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F44BD5" w:rsidRDefault="00F44BD5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Carriage of 100Cft Tons of all kind material like cole brick i/c loading, unloading up to 10 miles </w:t>
            </w:r>
          </w:p>
          <w:p w:rsidR="00F44BD5" w:rsidRPr="00C81A05" w:rsidRDefault="00F44BD5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F44BD5" w:rsidRPr="00C81A05" w:rsidRDefault="001B3E4B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6494</w:t>
            </w:r>
            <w:r w:rsidR="00F44BD5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F44BD5" w:rsidRPr="00C81A05" w:rsidRDefault="0080664F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38691/-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14850</w:t>
            </w:r>
            <w:r w:rsidR="004A5C0F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Four Thousand Six Hundred &amp; Fifty Only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69053/-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A77F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300</w:t>
            </w:r>
            <w:r w:rsidR="004A5C0F">
              <w:rPr>
                <w:rFonts w:ascii="Century Gothic" w:hAnsi="Century Gothic"/>
                <w:sz w:val="18"/>
                <w:szCs w:val="18"/>
              </w:rPr>
              <w:t xml:space="preserve">0/Cft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42450/-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A77F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</w:t>
            </w:r>
            <w:r w:rsidR="004A5C0F">
              <w:rPr>
                <w:rFonts w:ascii="Century Gothic" w:hAnsi="Century Gothic"/>
                <w:sz w:val="18"/>
                <w:szCs w:val="18"/>
              </w:rPr>
              <w:t xml:space="preserve">00/Rft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403700/-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4A5C0F" w:rsidP="00A77FA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A77FAD">
              <w:rPr>
                <w:rFonts w:ascii="Century Gothic" w:hAnsi="Century Gothic"/>
                <w:sz w:val="18"/>
                <w:szCs w:val="18"/>
              </w:rPr>
              <w:t>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No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400238/-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9D2B62" w:rsidP="009D2B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</w:t>
            </w:r>
            <w:r w:rsidR="004A5C0F">
              <w:rPr>
                <w:rFonts w:ascii="Century Gothic" w:hAnsi="Century Gothic"/>
                <w:sz w:val="18"/>
                <w:szCs w:val="18"/>
              </w:rPr>
              <w:t>-</w:t>
            </w:r>
            <w:r>
              <w:rPr>
                <w:rFonts w:ascii="Century Gothic" w:hAnsi="Century Gothic"/>
                <w:sz w:val="18"/>
                <w:szCs w:val="18"/>
              </w:rPr>
              <w:t>)</w:t>
            </w:r>
            <w:r w:rsidR="004A5C0F">
              <w:rPr>
                <w:rFonts w:ascii="Century Gothic" w:hAnsi="Century Gothic"/>
                <w:sz w:val="18"/>
                <w:szCs w:val="18"/>
              </w:rPr>
              <w:t>2</w:t>
            </w:r>
            <w:r w:rsidR="00A77FAD">
              <w:rPr>
                <w:rFonts w:ascii="Century Gothic" w:hAnsi="Century Gothic"/>
                <w:sz w:val="18"/>
                <w:szCs w:val="18"/>
              </w:rPr>
              <w:t>1.5</w:t>
            </w:r>
            <w:r w:rsidR="004A5C0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9D2B62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P.ft </w:t>
            </w:r>
            <w:r w:rsidR="004A5C0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-34597/-</w:t>
            </w:r>
          </w:p>
        </w:tc>
      </w:tr>
      <w:tr w:rsidR="004A5C0F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4A5C0F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4A5C0F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4A5C0F" w:rsidRPr="002D4B8A" w:rsidRDefault="004A5C0F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A5C0F" w:rsidRPr="00913331" w:rsidRDefault="004A5C0F" w:rsidP="00A77FA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A77FAD">
              <w:rPr>
                <w:rFonts w:ascii="Century Gothic" w:hAnsi="Century Gothic"/>
                <w:sz w:val="18"/>
                <w:szCs w:val="18"/>
              </w:rPr>
              <w:t>6065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A5C0F" w:rsidRPr="008F3A30" w:rsidRDefault="004A5C0F" w:rsidP="0017413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4A5C0F" w:rsidRPr="00451CE9" w:rsidRDefault="004A5C0F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4A5C0F" w:rsidRPr="001705F4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44339/-</w:t>
            </w:r>
          </w:p>
        </w:tc>
      </w:tr>
      <w:tr w:rsidR="008F1CAD" w:rsidRPr="001705F4" w:rsidTr="00DF08F3">
        <w:tc>
          <w:tcPr>
            <w:tcW w:w="681" w:type="dxa"/>
            <w:tcBorders>
              <w:top w:val="single" w:sz="4" w:space="0" w:color="auto"/>
            </w:tcBorders>
          </w:tcPr>
          <w:p w:rsidR="008F1CAD" w:rsidRDefault="00110AA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8F1CAD" w:rsidRDefault="008F1CAD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Carriage of 100Cft Tons of all kind material like cole brick i/c loading, unloading up to 10 miles </w:t>
            </w:r>
          </w:p>
          <w:p w:rsidR="008F1CAD" w:rsidRPr="00C81A05" w:rsidRDefault="008F1CAD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8F1CAD" w:rsidRPr="00C81A05" w:rsidRDefault="00A77F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1785</w:t>
            </w:r>
            <w:r w:rsidR="008F1CAD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8F1CAD" w:rsidRPr="00C81A05" w:rsidRDefault="008F1C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8F1CAD" w:rsidRPr="00C81A05" w:rsidRDefault="008F1CAD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8F1CAD" w:rsidRPr="00C81A05" w:rsidRDefault="008F1C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F1CAD" w:rsidRPr="00C81A05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10635/-</w:t>
            </w:r>
          </w:p>
        </w:tc>
      </w:tr>
    </w:tbl>
    <w:p w:rsidR="00F709EB" w:rsidRDefault="00F709EB" w:rsidP="00F709EB">
      <w:pPr>
        <w:pStyle w:val="NoSpacing"/>
      </w:pPr>
    </w:p>
    <w:p w:rsidR="008F1CAD" w:rsidRDefault="008F1CAD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A5C0F" w:rsidRPr="004614D6" w:rsidTr="00174139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BF3DFE" w:rsidRPr="00C81A05" w:rsidTr="00174139">
        <w:tc>
          <w:tcPr>
            <w:tcW w:w="681" w:type="dxa"/>
            <w:tcBorders>
              <w:top w:val="thinThickSmallGap" w:sz="24" w:space="0" w:color="auto"/>
            </w:tcBorders>
          </w:tcPr>
          <w:p w:rsidR="00BF3DFE" w:rsidRPr="008F3A30" w:rsidRDefault="00110AA5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BF3DFE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BF3DFE" w:rsidRPr="00C81A05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BF3DFE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BF3DFE" w:rsidRPr="00C81A05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BF3DFE" w:rsidRPr="00C81A05" w:rsidRDefault="00A77F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08</w:t>
            </w:r>
            <w:r w:rsidR="00BF3DFE">
              <w:rPr>
                <w:rFonts w:ascii="Century Gothic" w:hAnsi="Century Gothic"/>
                <w:sz w:val="18"/>
                <w:szCs w:val="18"/>
              </w:rPr>
              <w:t xml:space="preserve">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BF3DFE" w:rsidRPr="00C81A05" w:rsidRDefault="00BF3DFE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BF3DFE" w:rsidRPr="00C81A05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7309/-</w:t>
            </w:r>
          </w:p>
        </w:tc>
      </w:tr>
      <w:tr w:rsidR="00BF3DFE" w:rsidRPr="001705F4" w:rsidTr="00174139">
        <w:tc>
          <w:tcPr>
            <w:tcW w:w="681" w:type="dxa"/>
            <w:tcBorders>
              <w:top w:val="single" w:sz="4" w:space="0" w:color="auto"/>
            </w:tcBorders>
          </w:tcPr>
          <w:p w:rsidR="00BF3DFE" w:rsidRDefault="00110AA5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BF3DFE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BF3DFE" w:rsidRPr="00C81A05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F3DFE" w:rsidRPr="00C81A05" w:rsidRDefault="00A77FA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06</w:t>
            </w:r>
            <w:r w:rsidR="00BF3DFE">
              <w:rPr>
                <w:rFonts w:ascii="Century Gothic" w:hAnsi="Century Gothic"/>
                <w:sz w:val="18"/>
                <w:szCs w:val="18"/>
              </w:rPr>
              <w:t xml:space="preserve"> Nos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BF3DFE" w:rsidRPr="00C81A05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11440/-</w:t>
            </w:r>
          </w:p>
        </w:tc>
      </w:tr>
      <w:tr w:rsidR="00BF3DFE" w:rsidRPr="001705F4" w:rsidTr="00174139">
        <w:tc>
          <w:tcPr>
            <w:tcW w:w="681" w:type="dxa"/>
            <w:tcBorders>
              <w:top w:val="single" w:sz="4" w:space="0" w:color="auto"/>
            </w:tcBorders>
          </w:tcPr>
          <w:p w:rsidR="00BF3DFE" w:rsidRDefault="00110AA5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BF3DFE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BF3DFE" w:rsidRPr="00C81A05" w:rsidRDefault="00BF3DFE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</w:t>
            </w:r>
            <w:r w:rsidR="00A77FAD">
              <w:rPr>
                <w:rFonts w:ascii="Century Gothic" w:hAnsi="Century Gothic"/>
                <w:sz w:val="18"/>
                <w:szCs w:val="18"/>
              </w:rPr>
              <w:t>6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No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F3DFE" w:rsidRPr="00C81A05" w:rsidRDefault="00BF3DFE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BF3DFE" w:rsidRPr="00C81A05" w:rsidRDefault="00A77FA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3378.91/-</w:t>
            </w:r>
          </w:p>
        </w:tc>
      </w:tr>
      <w:tr w:rsidR="00A77FAD" w:rsidRPr="001705F4" w:rsidTr="00786DC2">
        <w:tc>
          <w:tcPr>
            <w:tcW w:w="10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77FAD" w:rsidRPr="00A77FAD" w:rsidRDefault="00A77FAD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77FAD" w:rsidRPr="00A77FAD" w:rsidRDefault="00A77FAD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A77FAD">
              <w:rPr>
                <w:rFonts w:ascii="Century Gothic" w:hAnsi="Century Gothic" w:cs="Arial"/>
                <w:b/>
                <w:bCs/>
                <w:sz w:val="18"/>
                <w:szCs w:val="18"/>
              </w:rPr>
              <w:t>1997582/-</w:t>
            </w:r>
          </w:p>
        </w:tc>
      </w:tr>
      <w:tr w:rsidR="00A77FAD" w:rsidRPr="001705F4" w:rsidTr="007D7030">
        <w:tc>
          <w:tcPr>
            <w:tcW w:w="10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77FAD" w:rsidRPr="00A77FAD" w:rsidRDefault="00A77FAD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Add 2% Contingencies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77FAD" w:rsidRPr="00A77FAD" w:rsidRDefault="00A77FAD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A77FAD">
              <w:rPr>
                <w:rFonts w:ascii="Century Gothic" w:hAnsi="Century Gothic" w:cs="Arial"/>
                <w:b/>
                <w:bCs/>
                <w:sz w:val="18"/>
                <w:szCs w:val="18"/>
              </w:rPr>
              <w:t>39952/-</w:t>
            </w:r>
          </w:p>
        </w:tc>
      </w:tr>
      <w:tr w:rsidR="00A77FAD" w:rsidRPr="001705F4" w:rsidTr="007A2B84">
        <w:tc>
          <w:tcPr>
            <w:tcW w:w="10411" w:type="dxa"/>
            <w:gridSpan w:val="6"/>
            <w:tcBorders>
              <w:top w:val="single" w:sz="4" w:space="0" w:color="auto"/>
            </w:tcBorders>
          </w:tcPr>
          <w:p w:rsidR="00A77FAD" w:rsidRPr="00A77FAD" w:rsidRDefault="00A77FAD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A77FAD" w:rsidRPr="00A77FAD" w:rsidRDefault="00A77FAD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A77FAD">
              <w:rPr>
                <w:rFonts w:ascii="Century Gothic" w:hAnsi="Century Gothic" w:cs="Arial"/>
                <w:b/>
                <w:bCs/>
                <w:sz w:val="18"/>
                <w:szCs w:val="18"/>
              </w:rPr>
              <w:t>2037534/-</w:t>
            </w:r>
          </w:p>
        </w:tc>
      </w:tr>
    </w:tbl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sectPr w:rsidR="00DF08F3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568" w:rsidRDefault="00A62568" w:rsidP="00F709EB">
      <w:pPr>
        <w:spacing w:after="0" w:line="240" w:lineRule="auto"/>
      </w:pPr>
      <w:r>
        <w:separator/>
      </w:r>
    </w:p>
  </w:endnote>
  <w:endnote w:type="continuationSeparator" w:id="1">
    <w:p w:rsidR="00A62568" w:rsidRDefault="00A62568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568" w:rsidRDefault="00A62568" w:rsidP="00F709EB">
      <w:pPr>
        <w:spacing w:after="0" w:line="240" w:lineRule="auto"/>
      </w:pPr>
      <w:r>
        <w:separator/>
      </w:r>
    </w:p>
  </w:footnote>
  <w:footnote w:type="continuationSeparator" w:id="1">
    <w:p w:rsidR="00A62568" w:rsidRDefault="00A62568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646E99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646E99" w:rsidRPr="00646E99">
      <w:rPr>
        <w:b/>
        <w:sz w:val="24"/>
        <w:szCs w:val="24"/>
      </w:rPr>
      <w:t>IMPROVEMENT OF CC DRAIN NEAR K.S MUJAHID HOUSE AND REPLACEMENT OF RCC PIPE DRAIN IN JUNA GARDH MUHALLAH, IN UC-08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0467E"/>
    <w:rsid w:val="00026686"/>
    <w:rsid w:val="0003105C"/>
    <w:rsid w:val="0003672E"/>
    <w:rsid w:val="00043AD2"/>
    <w:rsid w:val="00047156"/>
    <w:rsid w:val="000858DA"/>
    <w:rsid w:val="00086959"/>
    <w:rsid w:val="00093165"/>
    <w:rsid w:val="00097B86"/>
    <w:rsid w:val="00097F69"/>
    <w:rsid w:val="000A7B01"/>
    <w:rsid w:val="000F617F"/>
    <w:rsid w:val="00106675"/>
    <w:rsid w:val="00110AA5"/>
    <w:rsid w:val="00142187"/>
    <w:rsid w:val="001A6984"/>
    <w:rsid w:val="001A704D"/>
    <w:rsid w:val="001B17C3"/>
    <w:rsid w:val="001B3E4B"/>
    <w:rsid w:val="00210CBF"/>
    <w:rsid w:val="0028724B"/>
    <w:rsid w:val="002A47AE"/>
    <w:rsid w:val="002A58D6"/>
    <w:rsid w:val="002C3D86"/>
    <w:rsid w:val="003035D6"/>
    <w:rsid w:val="003A1377"/>
    <w:rsid w:val="003B4655"/>
    <w:rsid w:val="003C6ABC"/>
    <w:rsid w:val="003D13F1"/>
    <w:rsid w:val="003E75FD"/>
    <w:rsid w:val="00421215"/>
    <w:rsid w:val="004235C3"/>
    <w:rsid w:val="004606CB"/>
    <w:rsid w:val="004614D6"/>
    <w:rsid w:val="004820B8"/>
    <w:rsid w:val="004834EC"/>
    <w:rsid w:val="00490FFC"/>
    <w:rsid w:val="004A5C0F"/>
    <w:rsid w:val="004C489D"/>
    <w:rsid w:val="004F4AFA"/>
    <w:rsid w:val="00517A6D"/>
    <w:rsid w:val="00521F6D"/>
    <w:rsid w:val="00567665"/>
    <w:rsid w:val="0059114F"/>
    <w:rsid w:val="00597477"/>
    <w:rsid w:val="005C1F76"/>
    <w:rsid w:val="005C327A"/>
    <w:rsid w:val="005C37EA"/>
    <w:rsid w:val="006429B8"/>
    <w:rsid w:val="006447B0"/>
    <w:rsid w:val="00646E99"/>
    <w:rsid w:val="0066339A"/>
    <w:rsid w:val="00663B4E"/>
    <w:rsid w:val="00680F4B"/>
    <w:rsid w:val="00692583"/>
    <w:rsid w:val="00693630"/>
    <w:rsid w:val="00694C85"/>
    <w:rsid w:val="006D7F73"/>
    <w:rsid w:val="007328CC"/>
    <w:rsid w:val="0074207C"/>
    <w:rsid w:val="0076075C"/>
    <w:rsid w:val="007C3303"/>
    <w:rsid w:val="007C5B8C"/>
    <w:rsid w:val="007D163A"/>
    <w:rsid w:val="0080617D"/>
    <w:rsid w:val="0080664F"/>
    <w:rsid w:val="0082302B"/>
    <w:rsid w:val="00851381"/>
    <w:rsid w:val="008F1CAD"/>
    <w:rsid w:val="008F3A30"/>
    <w:rsid w:val="00967C29"/>
    <w:rsid w:val="009D2B62"/>
    <w:rsid w:val="00A17F98"/>
    <w:rsid w:val="00A20980"/>
    <w:rsid w:val="00A3061E"/>
    <w:rsid w:val="00A363D5"/>
    <w:rsid w:val="00A62568"/>
    <w:rsid w:val="00A63A2C"/>
    <w:rsid w:val="00A77FAD"/>
    <w:rsid w:val="00A91C85"/>
    <w:rsid w:val="00A94304"/>
    <w:rsid w:val="00AB2FC9"/>
    <w:rsid w:val="00AD1077"/>
    <w:rsid w:val="00AD55BE"/>
    <w:rsid w:val="00B60BE1"/>
    <w:rsid w:val="00BA1E75"/>
    <w:rsid w:val="00BF3DFE"/>
    <w:rsid w:val="00C071EA"/>
    <w:rsid w:val="00C5317C"/>
    <w:rsid w:val="00C550BA"/>
    <w:rsid w:val="00C572FC"/>
    <w:rsid w:val="00C9065D"/>
    <w:rsid w:val="00CD789C"/>
    <w:rsid w:val="00D4739C"/>
    <w:rsid w:val="00D56E25"/>
    <w:rsid w:val="00D607C3"/>
    <w:rsid w:val="00D9415A"/>
    <w:rsid w:val="00D95611"/>
    <w:rsid w:val="00DA3B37"/>
    <w:rsid w:val="00DC72A1"/>
    <w:rsid w:val="00DD6EF7"/>
    <w:rsid w:val="00DE20F1"/>
    <w:rsid w:val="00DF08F3"/>
    <w:rsid w:val="00E0701F"/>
    <w:rsid w:val="00E95617"/>
    <w:rsid w:val="00EC62B3"/>
    <w:rsid w:val="00ED5A15"/>
    <w:rsid w:val="00F24B55"/>
    <w:rsid w:val="00F32702"/>
    <w:rsid w:val="00F44BD5"/>
    <w:rsid w:val="00F709EB"/>
    <w:rsid w:val="00F9591D"/>
    <w:rsid w:val="00FD6D9F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3C1FD-4191-4EEC-991C-F15FF430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25</cp:revision>
  <cp:lastPrinted>2015-04-30T01:48:00Z</cp:lastPrinted>
  <dcterms:created xsi:type="dcterms:W3CDTF">2015-04-30T00:29:00Z</dcterms:created>
  <dcterms:modified xsi:type="dcterms:W3CDTF">2015-04-30T21:42:00Z</dcterms:modified>
</cp:coreProperties>
</file>